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C9" w:rsidRDefault="003330C9" w:rsidP="00333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420E8C">
        <w:rPr>
          <w:b/>
          <w:sz w:val="28"/>
          <w:szCs w:val="28"/>
        </w:rPr>
        <w:t xml:space="preserve"> Нижний Карачан</w:t>
      </w:r>
      <w:r>
        <w:rPr>
          <w:b/>
          <w:sz w:val="28"/>
          <w:szCs w:val="28"/>
        </w:rPr>
        <w:t xml:space="preserve">, </w:t>
      </w:r>
      <w:r w:rsidR="00420E8C">
        <w:rPr>
          <w:b/>
          <w:sz w:val="28"/>
          <w:szCs w:val="28"/>
        </w:rPr>
        <w:t>пер.</w:t>
      </w:r>
      <w:r w:rsidR="00920703">
        <w:rPr>
          <w:b/>
          <w:sz w:val="28"/>
          <w:szCs w:val="28"/>
        </w:rPr>
        <w:t xml:space="preserve"> </w:t>
      </w:r>
      <w:r w:rsidR="00420E8C">
        <w:rPr>
          <w:b/>
          <w:sz w:val="28"/>
          <w:szCs w:val="28"/>
        </w:rPr>
        <w:t>Матросова, 19</w:t>
      </w:r>
    </w:p>
    <w:p w:rsidR="003330C9" w:rsidRDefault="003330C9" w:rsidP="00333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Воинское захоронение №</w:t>
      </w:r>
      <w:r w:rsidR="00420E8C">
        <w:rPr>
          <w:b/>
          <w:sz w:val="28"/>
          <w:szCs w:val="28"/>
        </w:rPr>
        <w:t xml:space="preserve"> 547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</w:tblGrid>
      <w:tr w:rsidR="00A32316" w:rsidRPr="00A32316" w:rsidTr="00A3231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16" w:rsidRPr="00A32316" w:rsidRDefault="00A32316" w:rsidP="00A32316">
            <w:pPr>
              <w:jc w:val="center"/>
              <w:rPr>
                <w:sz w:val="28"/>
                <w:szCs w:val="28"/>
              </w:rPr>
            </w:pPr>
            <w:r w:rsidRPr="00A32316">
              <w:rPr>
                <w:sz w:val="28"/>
                <w:szCs w:val="28"/>
              </w:rPr>
              <w:t>547</w:t>
            </w:r>
          </w:p>
        </w:tc>
      </w:tr>
    </w:tbl>
    <w:p w:rsidR="009A0BA5" w:rsidRDefault="009A0BA5" w:rsidP="00920703">
      <w:pPr>
        <w:pStyle w:val="Style7"/>
        <w:widowControl/>
        <w:spacing w:before="72"/>
        <w:jc w:val="left"/>
      </w:pPr>
      <w:r>
        <w:t>номер карточки</w:t>
      </w:r>
    </w:p>
    <w:tbl>
      <w:tblPr>
        <w:tblStyle w:val="a5"/>
        <w:tblpPr w:leftFromText="180" w:rightFromText="180" w:vertAnchor="text" w:horzAnchor="margin" w:tblpY="620"/>
        <w:tblW w:w="10031" w:type="dxa"/>
        <w:tblLayout w:type="fixed"/>
        <w:tblLook w:val="04A0" w:firstRow="1" w:lastRow="0" w:firstColumn="1" w:lastColumn="0" w:noHBand="0" w:noVBand="1"/>
      </w:tblPr>
      <w:tblGrid>
        <w:gridCol w:w="704"/>
        <w:gridCol w:w="5040"/>
        <w:gridCol w:w="4287"/>
      </w:tblGrid>
      <w:tr w:rsidR="009A0BA5" w:rsidRPr="00920703" w:rsidTr="009A0BA5">
        <w:tc>
          <w:tcPr>
            <w:tcW w:w="704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1.</w:t>
            </w:r>
          </w:p>
        </w:tc>
        <w:tc>
          <w:tcPr>
            <w:tcW w:w="5040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 xml:space="preserve">Место и дата захоронения  </w:t>
            </w:r>
          </w:p>
        </w:tc>
        <w:tc>
          <w:tcPr>
            <w:tcW w:w="4287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 xml:space="preserve">Воронежская область, Грибановский район, </w:t>
            </w:r>
            <w:proofErr w:type="spellStart"/>
            <w:r w:rsidRPr="00920703">
              <w:rPr>
                <w:sz w:val="24"/>
                <w:lang w:eastAsia="en-US"/>
              </w:rPr>
              <w:t>с</w:t>
            </w:r>
            <w:proofErr w:type="gramStart"/>
            <w:r w:rsidRPr="00920703">
              <w:rPr>
                <w:sz w:val="24"/>
                <w:lang w:eastAsia="en-US"/>
              </w:rPr>
              <w:t>.Н</w:t>
            </w:r>
            <w:proofErr w:type="gramEnd"/>
            <w:r w:rsidRPr="00920703">
              <w:rPr>
                <w:sz w:val="24"/>
                <w:lang w:eastAsia="en-US"/>
              </w:rPr>
              <w:t>ижний</w:t>
            </w:r>
            <w:proofErr w:type="spellEnd"/>
            <w:r w:rsidRPr="00920703">
              <w:rPr>
                <w:sz w:val="24"/>
                <w:lang w:eastAsia="en-US"/>
              </w:rPr>
              <w:t xml:space="preserve"> Карачан, </w:t>
            </w:r>
            <w:proofErr w:type="spellStart"/>
            <w:r w:rsidRPr="00920703">
              <w:rPr>
                <w:sz w:val="24"/>
                <w:lang w:eastAsia="en-US"/>
              </w:rPr>
              <w:t>пер.Матросова</w:t>
            </w:r>
            <w:proofErr w:type="spellEnd"/>
            <w:r w:rsidRPr="00920703">
              <w:rPr>
                <w:sz w:val="24"/>
                <w:lang w:eastAsia="en-US"/>
              </w:rPr>
              <w:t xml:space="preserve">, 19,   </w:t>
            </w:r>
          </w:p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1920 г.</w:t>
            </w:r>
          </w:p>
        </w:tc>
      </w:tr>
      <w:tr w:rsidR="009A0BA5" w:rsidRPr="00920703" w:rsidTr="009A0BA5">
        <w:tc>
          <w:tcPr>
            <w:tcW w:w="704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2.</w:t>
            </w:r>
          </w:p>
        </w:tc>
        <w:tc>
          <w:tcPr>
            <w:tcW w:w="5040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Вид захоронения</w:t>
            </w:r>
          </w:p>
        </w:tc>
        <w:tc>
          <w:tcPr>
            <w:tcW w:w="4287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Братская могила</w:t>
            </w:r>
          </w:p>
        </w:tc>
      </w:tr>
      <w:tr w:rsidR="009A0BA5" w:rsidRPr="00920703" w:rsidTr="009A0BA5">
        <w:tc>
          <w:tcPr>
            <w:tcW w:w="704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3.</w:t>
            </w:r>
          </w:p>
        </w:tc>
        <w:tc>
          <w:tcPr>
            <w:tcW w:w="5040" w:type="dxa"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Размер захоронения и его состояние</w:t>
            </w:r>
          </w:p>
        </w:tc>
        <w:tc>
          <w:tcPr>
            <w:tcW w:w="4287" w:type="dxa"/>
          </w:tcPr>
          <w:p w:rsidR="009A0BA5" w:rsidRPr="00920703" w:rsidRDefault="00B46A6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9A0BA5" w:rsidRPr="00920703">
              <w:rPr>
                <w:sz w:val="24"/>
                <w:lang w:eastAsia="en-US"/>
              </w:rPr>
              <w:t xml:space="preserve"> кв. м.;</w:t>
            </w:r>
          </w:p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Хорошее</w:t>
            </w:r>
          </w:p>
        </w:tc>
      </w:tr>
      <w:tr w:rsidR="009A0BA5" w:rsidRPr="00920703" w:rsidTr="009A0BA5">
        <w:tc>
          <w:tcPr>
            <w:tcW w:w="704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4.</w:t>
            </w:r>
          </w:p>
        </w:tc>
        <w:tc>
          <w:tcPr>
            <w:tcW w:w="5040" w:type="dxa"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Краткое описание</w:t>
            </w:r>
            <w:r w:rsidRPr="00920703">
              <w:rPr>
                <w:sz w:val="24"/>
              </w:rPr>
              <w:t xml:space="preserve"> </w:t>
            </w:r>
            <w:r w:rsidRPr="00920703">
              <w:rPr>
                <w:rStyle w:val="FontStyle20"/>
                <w:sz w:val="24"/>
                <w:szCs w:val="24"/>
              </w:rPr>
              <w:t>памятника (надгробия) на захоронении</w:t>
            </w:r>
          </w:p>
        </w:tc>
        <w:tc>
          <w:tcPr>
            <w:tcW w:w="4287" w:type="dxa"/>
          </w:tcPr>
          <w:p w:rsidR="009A0BA5" w:rsidRPr="00920703" w:rsidRDefault="009A0BA5" w:rsidP="009A0BA5">
            <w:pPr>
              <w:pStyle w:val="a3"/>
              <w:spacing w:line="276" w:lineRule="auto"/>
              <w:jc w:val="both"/>
              <w:rPr>
                <w:color w:val="000000"/>
                <w:sz w:val="24"/>
              </w:rPr>
            </w:pPr>
            <w:r w:rsidRPr="00920703">
              <w:rPr>
                <w:sz w:val="24"/>
                <w:lang w:eastAsia="en-US"/>
              </w:rPr>
              <w:t xml:space="preserve">На могиле установлен памятник гранитный, </w:t>
            </w:r>
            <w:r w:rsidRPr="00920703">
              <w:rPr>
                <w:color w:val="000000"/>
                <w:sz w:val="24"/>
              </w:rPr>
              <w:t xml:space="preserve"> уложена гранитная надгробная плита, имеются надписи с ФИО погибших. </w:t>
            </w:r>
          </w:p>
          <w:p w:rsidR="009A0BA5" w:rsidRPr="00920703" w:rsidRDefault="009A0BA5" w:rsidP="009A0BA5">
            <w:pPr>
              <w:pStyle w:val="a3"/>
              <w:spacing w:line="276" w:lineRule="auto"/>
              <w:jc w:val="both"/>
              <w:rPr>
                <w:sz w:val="24"/>
                <w:lang w:eastAsia="en-US"/>
              </w:rPr>
            </w:pPr>
            <w:r w:rsidRPr="00920703">
              <w:rPr>
                <w:color w:val="000000"/>
                <w:sz w:val="24"/>
              </w:rPr>
              <w:t>Техническое состояние хорошее.</w:t>
            </w:r>
          </w:p>
        </w:tc>
      </w:tr>
      <w:tr w:rsidR="009A0BA5" w:rsidRPr="00920703" w:rsidTr="009A0BA5">
        <w:trPr>
          <w:trHeight w:val="255"/>
        </w:trPr>
        <w:tc>
          <w:tcPr>
            <w:tcW w:w="704" w:type="dxa"/>
            <w:vMerge w:val="restart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5.</w:t>
            </w:r>
          </w:p>
        </w:tc>
        <w:tc>
          <w:tcPr>
            <w:tcW w:w="5040" w:type="dxa"/>
            <w:vMerge w:val="restart"/>
          </w:tcPr>
          <w:p w:rsidR="009A0BA5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 xml:space="preserve">Количество </w:t>
            </w:r>
            <w:proofErr w:type="gramStart"/>
            <w:r w:rsidRPr="00920703">
              <w:rPr>
                <w:sz w:val="24"/>
                <w:lang w:eastAsia="en-US"/>
              </w:rPr>
              <w:t>захороненных</w:t>
            </w:r>
            <w:proofErr w:type="gramEnd"/>
            <w:r w:rsidRPr="00920703">
              <w:rPr>
                <w:sz w:val="24"/>
                <w:lang w:eastAsia="en-US"/>
              </w:rPr>
              <w:t xml:space="preserve"> всего, </w:t>
            </w:r>
          </w:p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 xml:space="preserve">в </w:t>
            </w:r>
            <w:proofErr w:type="spellStart"/>
            <w:r w:rsidRPr="00920703">
              <w:rPr>
                <w:sz w:val="24"/>
                <w:lang w:eastAsia="en-US"/>
              </w:rPr>
              <w:t>т.ч</w:t>
            </w:r>
            <w:proofErr w:type="spellEnd"/>
            <w:r w:rsidRPr="00920703">
              <w:rPr>
                <w:sz w:val="24"/>
                <w:lang w:eastAsia="en-US"/>
              </w:rPr>
              <w:t>. известных</w:t>
            </w:r>
          </w:p>
        </w:tc>
        <w:tc>
          <w:tcPr>
            <w:tcW w:w="4287" w:type="dxa"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2</w:t>
            </w:r>
          </w:p>
        </w:tc>
      </w:tr>
      <w:tr w:rsidR="009A0BA5" w:rsidRPr="00920703" w:rsidTr="009A0BA5">
        <w:trPr>
          <w:trHeight w:val="375"/>
        </w:trPr>
        <w:tc>
          <w:tcPr>
            <w:tcW w:w="704" w:type="dxa"/>
            <w:vMerge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040" w:type="dxa"/>
            <w:vMerge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287" w:type="dxa"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2</w:t>
            </w:r>
          </w:p>
        </w:tc>
      </w:tr>
      <w:tr w:rsidR="009A0BA5" w:rsidRPr="00920703" w:rsidTr="009A0BA5">
        <w:trPr>
          <w:trHeight w:val="645"/>
        </w:trPr>
        <w:tc>
          <w:tcPr>
            <w:tcW w:w="704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6.</w:t>
            </w:r>
          </w:p>
        </w:tc>
        <w:tc>
          <w:tcPr>
            <w:tcW w:w="9327" w:type="dxa"/>
            <w:gridSpan w:val="2"/>
          </w:tcPr>
          <w:p w:rsidR="009A0BA5" w:rsidRPr="00920703" w:rsidRDefault="009A0BA5" w:rsidP="009A0BA5">
            <w:r w:rsidRPr="00920703">
              <w:t xml:space="preserve">Персональные сведения о </w:t>
            </w:r>
            <w:proofErr w:type="gramStart"/>
            <w:r w:rsidRPr="00920703">
              <w:t>захороненных</w:t>
            </w:r>
            <w:proofErr w:type="gramEnd"/>
            <w:r w:rsidRPr="00920703">
              <w:t>: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1542"/>
              <w:gridCol w:w="1927"/>
              <w:gridCol w:w="1248"/>
              <w:gridCol w:w="858"/>
              <w:gridCol w:w="1441"/>
              <w:gridCol w:w="1241"/>
            </w:tblGrid>
            <w:tr w:rsidR="009A0BA5" w:rsidRPr="00920703" w:rsidTr="00F03D8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 xml:space="preserve">№ </w:t>
                  </w:r>
                  <w:proofErr w:type="spellStart"/>
                  <w:r w:rsidRPr="00920703">
                    <w:t>пп</w:t>
                  </w:r>
                  <w:proofErr w:type="spellEnd"/>
                </w:p>
              </w:tc>
              <w:tc>
                <w:tcPr>
                  <w:tcW w:w="1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0BA5" w:rsidRPr="00A353AF" w:rsidRDefault="009A0BA5" w:rsidP="00D57751">
                  <w:pPr>
                    <w:framePr w:hSpace="180" w:wrap="around" w:vAnchor="text" w:hAnchor="margin" w:y="620"/>
                    <w:rPr>
                      <w:rFonts w:eastAsia="SimSun"/>
                    </w:rPr>
                  </w:pPr>
                  <w:r w:rsidRPr="00920703">
                    <w:t>воинское звание</w:t>
                  </w:r>
                </w:p>
              </w:tc>
              <w:tc>
                <w:tcPr>
                  <w:tcW w:w="19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фамилия, имя, отчество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0BA5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 xml:space="preserve">год </w:t>
                  </w:r>
                </w:p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>
                    <w:t>рожде</w:t>
                  </w:r>
                  <w:r w:rsidRPr="00920703">
                    <w:t>ния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дата гибели или смерти</w:t>
                  </w:r>
                </w:p>
              </w:tc>
              <w:tc>
                <w:tcPr>
                  <w:tcW w:w="1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место захоронения на кладбище, участке кладбища</w:t>
                  </w:r>
                </w:p>
              </w:tc>
              <w:tc>
                <w:tcPr>
                  <w:tcW w:w="1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 xml:space="preserve">откуда </w:t>
                  </w:r>
                  <w:proofErr w:type="spellStart"/>
                  <w:proofErr w:type="gramStart"/>
                  <w:r w:rsidRPr="00920703">
                    <w:t>перезахоро</w:t>
                  </w:r>
                  <w:proofErr w:type="spellEnd"/>
                  <w:r w:rsidRPr="00920703">
                    <w:t xml:space="preserve"> </w:t>
                  </w:r>
                  <w:proofErr w:type="spellStart"/>
                  <w:r w:rsidRPr="00920703">
                    <w:t>нен</w:t>
                  </w:r>
                  <w:proofErr w:type="spellEnd"/>
                  <w:proofErr w:type="gramEnd"/>
                </w:p>
              </w:tc>
            </w:tr>
            <w:tr w:rsidR="009A0BA5" w:rsidRPr="00920703" w:rsidTr="00F03D8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1</w:t>
                  </w:r>
                </w:p>
              </w:tc>
              <w:tc>
                <w:tcPr>
                  <w:tcW w:w="1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Красноармеец</w:t>
                  </w:r>
                </w:p>
              </w:tc>
              <w:tc>
                <w:tcPr>
                  <w:tcW w:w="19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 xml:space="preserve">Кисляков </w:t>
                  </w:r>
                </w:p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 xml:space="preserve">Иван </w:t>
                  </w:r>
                </w:p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Иванович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1882г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1920</w:t>
                  </w:r>
                </w:p>
              </w:tc>
              <w:tc>
                <w:tcPr>
                  <w:tcW w:w="1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В центре села</w:t>
                  </w:r>
                </w:p>
              </w:tc>
              <w:tc>
                <w:tcPr>
                  <w:tcW w:w="1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</w:p>
              </w:tc>
            </w:tr>
            <w:tr w:rsidR="009A0BA5" w:rsidRPr="00920703" w:rsidTr="00F03D8A">
              <w:tc>
                <w:tcPr>
                  <w:tcW w:w="3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2</w:t>
                  </w:r>
                </w:p>
              </w:tc>
              <w:tc>
                <w:tcPr>
                  <w:tcW w:w="1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рядовой</w:t>
                  </w:r>
                </w:p>
              </w:tc>
              <w:tc>
                <w:tcPr>
                  <w:tcW w:w="19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proofErr w:type="spellStart"/>
                  <w:r w:rsidRPr="00920703">
                    <w:t>Марахтанов</w:t>
                  </w:r>
                  <w:proofErr w:type="spellEnd"/>
                  <w:r w:rsidRPr="00920703">
                    <w:t xml:space="preserve"> Михаил Михайлович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Нет данных</w:t>
                  </w:r>
                </w:p>
              </w:tc>
              <w:tc>
                <w:tcPr>
                  <w:tcW w:w="8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14.01.</w:t>
                  </w:r>
                </w:p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1943г</w:t>
                  </w:r>
                </w:p>
              </w:tc>
              <w:tc>
                <w:tcPr>
                  <w:tcW w:w="14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  <w:r w:rsidRPr="00920703">
                    <w:t>В центре села</w:t>
                  </w:r>
                </w:p>
              </w:tc>
              <w:tc>
                <w:tcPr>
                  <w:tcW w:w="12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A0BA5" w:rsidRPr="00920703" w:rsidRDefault="009A0BA5" w:rsidP="00D57751">
                  <w:pPr>
                    <w:framePr w:hSpace="180" w:wrap="around" w:vAnchor="text" w:hAnchor="margin" w:y="620"/>
                  </w:pPr>
                </w:p>
              </w:tc>
            </w:tr>
          </w:tbl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</w:tr>
      <w:tr w:rsidR="009A0BA5" w:rsidRPr="00920703" w:rsidTr="009A0BA5">
        <w:trPr>
          <w:trHeight w:val="465"/>
        </w:trPr>
        <w:tc>
          <w:tcPr>
            <w:tcW w:w="704" w:type="dxa"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7.</w:t>
            </w:r>
          </w:p>
        </w:tc>
        <w:tc>
          <w:tcPr>
            <w:tcW w:w="5040" w:type="dxa"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Кто шефствует</w:t>
            </w:r>
          </w:p>
        </w:tc>
        <w:tc>
          <w:tcPr>
            <w:tcW w:w="4287" w:type="dxa"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 xml:space="preserve">МКОУ </w:t>
            </w:r>
            <w:proofErr w:type="spellStart"/>
            <w:r w:rsidRPr="00920703">
              <w:rPr>
                <w:sz w:val="24"/>
                <w:lang w:eastAsia="en-US"/>
              </w:rPr>
              <w:t>Нижнекарачанская</w:t>
            </w:r>
            <w:proofErr w:type="spellEnd"/>
            <w:r w:rsidRPr="00920703">
              <w:rPr>
                <w:sz w:val="24"/>
                <w:lang w:eastAsia="en-US"/>
              </w:rPr>
              <w:t xml:space="preserve"> СОШ</w:t>
            </w:r>
          </w:p>
        </w:tc>
      </w:tr>
      <w:tr w:rsidR="009A0BA5" w:rsidRPr="00920703" w:rsidTr="009A0BA5">
        <w:tc>
          <w:tcPr>
            <w:tcW w:w="704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8.</w:t>
            </w:r>
          </w:p>
        </w:tc>
        <w:tc>
          <w:tcPr>
            <w:tcW w:w="9327" w:type="dxa"/>
            <w:gridSpan w:val="2"/>
            <w:hideMark/>
          </w:tcPr>
          <w:p w:rsidR="009A0BA5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Фотоснимок захоронения:</w:t>
            </w:r>
          </w:p>
          <w:p w:rsidR="009A0BA5" w:rsidRPr="009A0BA5" w:rsidRDefault="009A0BA5" w:rsidP="009A0BA5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83937E3" wp14:editId="4621F4F4">
                  <wp:extent cx="2847975" cy="1647825"/>
                  <wp:effectExtent l="0" t="0" r="9525" b="9525"/>
                  <wp:docPr id="2" name="Рисунок 2" descr="C:\Users\6145~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145~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8" t="11784" r="5435" b="12328"/>
                          <a:stretch/>
                        </pic:blipFill>
                        <pic:spPr bwMode="auto">
                          <a:xfrm>
                            <a:off x="0" y="0"/>
                            <a:ext cx="2853984" cy="165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BA5" w:rsidRPr="00920703" w:rsidTr="009A0BA5">
        <w:tc>
          <w:tcPr>
            <w:tcW w:w="704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9.</w:t>
            </w:r>
          </w:p>
        </w:tc>
        <w:tc>
          <w:tcPr>
            <w:tcW w:w="5040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Балансодержатель</w:t>
            </w:r>
          </w:p>
        </w:tc>
        <w:tc>
          <w:tcPr>
            <w:tcW w:w="4287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Администрация Нижнекарачанского сельского поселения</w:t>
            </w:r>
            <w:r>
              <w:rPr>
                <w:sz w:val="24"/>
                <w:lang w:eastAsia="en-US"/>
              </w:rPr>
              <w:t xml:space="preserve"> (казна) </w:t>
            </w:r>
          </w:p>
        </w:tc>
      </w:tr>
      <w:tr w:rsidR="009A0BA5" w:rsidRPr="00920703" w:rsidTr="009A0BA5">
        <w:tc>
          <w:tcPr>
            <w:tcW w:w="704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10.</w:t>
            </w:r>
          </w:p>
        </w:tc>
        <w:tc>
          <w:tcPr>
            <w:tcW w:w="5040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4287" w:type="dxa"/>
            <w:shd w:val="clear" w:color="auto" w:fill="auto"/>
            <w:hideMark/>
          </w:tcPr>
          <w:p w:rsidR="009A0BA5" w:rsidRPr="00A353AF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A353AF">
              <w:rPr>
                <w:sz w:val="24"/>
                <w:lang w:eastAsia="en-US"/>
              </w:rPr>
              <w:t>36:06:3100009:75</w:t>
            </w:r>
          </w:p>
        </w:tc>
      </w:tr>
      <w:tr w:rsidR="009A0BA5" w:rsidRPr="00920703" w:rsidTr="009A0BA5">
        <w:tc>
          <w:tcPr>
            <w:tcW w:w="704" w:type="dxa"/>
            <w:hideMark/>
          </w:tcPr>
          <w:p w:rsidR="009A0BA5" w:rsidRPr="00920703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>11.</w:t>
            </w:r>
          </w:p>
        </w:tc>
        <w:tc>
          <w:tcPr>
            <w:tcW w:w="5040" w:type="dxa"/>
          </w:tcPr>
          <w:p w:rsidR="009A0BA5" w:rsidRPr="00920703" w:rsidRDefault="009A0BA5" w:rsidP="00D5775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920703">
              <w:rPr>
                <w:sz w:val="24"/>
                <w:lang w:eastAsia="en-US"/>
              </w:rPr>
              <w:t xml:space="preserve">Кадастровый номер </w:t>
            </w:r>
            <w:r w:rsidR="00D57751">
              <w:rPr>
                <w:sz w:val="24"/>
                <w:lang w:eastAsia="en-US"/>
              </w:rPr>
              <w:t xml:space="preserve"> </w:t>
            </w:r>
            <w:bookmarkStart w:id="0" w:name="_GoBack"/>
            <w:bookmarkEnd w:id="0"/>
            <w:r w:rsidRPr="00920703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4287" w:type="dxa"/>
            <w:shd w:val="clear" w:color="auto" w:fill="auto"/>
          </w:tcPr>
          <w:p w:rsidR="009A0BA5" w:rsidRPr="00A353AF" w:rsidRDefault="009A0BA5" w:rsidP="009A0BA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 w:rsidRPr="00A353AF">
              <w:rPr>
                <w:sz w:val="24"/>
                <w:lang w:eastAsia="en-US"/>
              </w:rPr>
              <w:t>36:06:3100009:327</w:t>
            </w:r>
          </w:p>
        </w:tc>
      </w:tr>
    </w:tbl>
    <w:p w:rsidR="003330C9" w:rsidRDefault="009A0BA5" w:rsidP="00B46A65">
      <w:pPr>
        <w:pStyle w:val="Style7"/>
        <w:widowControl/>
        <w:spacing w:before="72"/>
        <w:jc w:val="left"/>
        <w:rPr>
          <w:b/>
          <w:sz w:val="28"/>
          <w:szCs w:val="28"/>
        </w:rPr>
      </w:pPr>
      <w:r w:rsidRPr="00920703">
        <w:rPr>
          <w:rStyle w:val="FontStyle20"/>
          <w:sz w:val="24"/>
          <w:szCs w:val="24"/>
        </w:rPr>
        <w:t>Россия страна</w:t>
      </w:r>
    </w:p>
    <w:p w:rsidR="003330C9" w:rsidRDefault="003330C9" w:rsidP="003330C9">
      <w:pPr>
        <w:jc w:val="both"/>
        <w:rPr>
          <w:sz w:val="28"/>
          <w:szCs w:val="28"/>
        </w:rPr>
      </w:pPr>
    </w:p>
    <w:sectPr w:rsidR="003330C9" w:rsidSect="00B46A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4D"/>
    <w:rsid w:val="003330C9"/>
    <w:rsid w:val="00420E8C"/>
    <w:rsid w:val="004D104D"/>
    <w:rsid w:val="004D516E"/>
    <w:rsid w:val="00920703"/>
    <w:rsid w:val="009A0BA5"/>
    <w:rsid w:val="00A32316"/>
    <w:rsid w:val="00A353AF"/>
    <w:rsid w:val="00B46A65"/>
    <w:rsid w:val="00D57751"/>
    <w:rsid w:val="00E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30C9"/>
    <w:rPr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3330C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Style7">
    <w:name w:val="Style7"/>
    <w:basedOn w:val="a"/>
    <w:rsid w:val="00A32316"/>
    <w:pPr>
      <w:widowControl w:val="0"/>
      <w:suppressAutoHyphens/>
      <w:spacing w:line="250" w:lineRule="exact"/>
      <w:jc w:val="both"/>
    </w:pPr>
    <w:rPr>
      <w:rFonts w:eastAsia="SimSun"/>
      <w:kern w:val="2"/>
      <w:lang w:eastAsia="ar-SA"/>
    </w:rPr>
  </w:style>
  <w:style w:type="paragraph" w:customStyle="1" w:styleId="Style9">
    <w:name w:val="Style9"/>
    <w:basedOn w:val="a"/>
    <w:rsid w:val="00A32316"/>
    <w:pPr>
      <w:widowControl w:val="0"/>
      <w:suppressAutoHyphens/>
      <w:spacing w:line="250" w:lineRule="exact"/>
    </w:pPr>
    <w:rPr>
      <w:rFonts w:eastAsia="SimSun"/>
      <w:kern w:val="2"/>
      <w:lang w:eastAsia="ar-SA"/>
    </w:rPr>
  </w:style>
  <w:style w:type="paragraph" w:customStyle="1" w:styleId="Style10">
    <w:name w:val="Style10"/>
    <w:basedOn w:val="a"/>
    <w:rsid w:val="00A32316"/>
    <w:pPr>
      <w:widowControl w:val="0"/>
      <w:suppressAutoHyphens/>
      <w:spacing w:line="100" w:lineRule="atLeast"/>
    </w:pPr>
    <w:rPr>
      <w:rFonts w:eastAsia="SimSun"/>
      <w:kern w:val="2"/>
      <w:lang w:eastAsia="ar-SA"/>
    </w:rPr>
  </w:style>
  <w:style w:type="paragraph" w:customStyle="1" w:styleId="Style11">
    <w:name w:val="Style11"/>
    <w:basedOn w:val="a"/>
    <w:rsid w:val="00A32316"/>
    <w:pPr>
      <w:widowControl w:val="0"/>
      <w:suppressAutoHyphens/>
      <w:spacing w:line="252" w:lineRule="exact"/>
      <w:ind w:firstLine="134"/>
    </w:pPr>
    <w:rPr>
      <w:rFonts w:eastAsia="SimSun"/>
      <w:kern w:val="2"/>
      <w:lang w:eastAsia="ar-SA"/>
    </w:rPr>
  </w:style>
  <w:style w:type="paragraph" w:customStyle="1" w:styleId="Style12">
    <w:name w:val="Style12"/>
    <w:basedOn w:val="a"/>
    <w:rsid w:val="00A32316"/>
    <w:pPr>
      <w:widowControl w:val="0"/>
      <w:suppressAutoHyphens/>
      <w:spacing w:line="100" w:lineRule="atLeast"/>
    </w:pPr>
    <w:rPr>
      <w:rFonts w:eastAsia="SimSun"/>
      <w:kern w:val="2"/>
      <w:lang w:eastAsia="ar-SA"/>
    </w:rPr>
  </w:style>
  <w:style w:type="paragraph" w:customStyle="1" w:styleId="Style15">
    <w:name w:val="Style15"/>
    <w:basedOn w:val="a"/>
    <w:rsid w:val="00A32316"/>
    <w:pPr>
      <w:widowControl w:val="0"/>
      <w:suppressAutoHyphens/>
      <w:spacing w:line="254" w:lineRule="exact"/>
      <w:ind w:firstLine="235"/>
    </w:pPr>
    <w:rPr>
      <w:rFonts w:eastAsia="SimSun"/>
      <w:kern w:val="2"/>
      <w:lang w:eastAsia="ar-SA"/>
    </w:rPr>
  </w:style>
  <w:style w:type="character" w:customStyle="1" w:styleId="FontStyle20">
    <w:name w:val="Font Style20"/>
    <w:rsid w:val="00A32316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A3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B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B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30C9"/>
    <w:rPr>
      <w:sz w:val="36"/>
    </w:rPr>
  </w:style>
  <w:style w:type="character" w:customStyle="1" w:styleId="a4">
    <w:name w:val="Основной текст Знак"/>
    <w:basedOn w:val="a0"/>
    <w:link w:val="a3"/>
    <w:uiPriority w:val="99"/>
    <w:rsid w:val="003330C9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Style7">
    <w:name w:val="Style7"/>
    <w:basedOn w:val="a"/>
    <w:rsid w:val="00A32316"/>
    <w:pPr>
      <w:widowControl w:val="0"/>
      <w:suppressAutoHyphens/>
      <w:spacing w:line="250" w:lineRule="exact"/>
      <w:jc w:val="both"/>
    </w:pPr>
    <w:rPr>
      <w:rFonts w:eastAsia="SimSun"/>
      <w:kern w:val="2"/>
      <w:lang w:eastAsia="ar-SA"/>
    </w:rPr>
  </w:style>
  <w:style w:type="paragraph" w:customStyle="1" w:styleId="Style9">
    <w:name w:val="Style9"/>
    <w:basedOn w:val="a"/>
    <w:rsid w:val="00A32316"/>
    <w:pPr>
      <w:widowControl w:val="0"/>
      <w:suppressAutoHyphens/>
      <w:spacing w:line="250" w:lineRule="exact"/>
    </w:pPr>
    <w:rPr>
      <w:rFonts w:eastAsia="SimSun"/>
      <w:kern w:val="2"/>
      <w:lang w:eastAsia="ar-SA"/>
    </w:rPr>
  </w:style>
  <w:style w:type="paragraph" w:customStyle="1" w:styleId="Style10">
    <w:name w:val="Style10"/>
    <w:basedOn w:val="a"/>
    <w:rsid w:val="00A32316"/>
    <w:pPr>
      <w:widowControl w:val="0"/>
      <w:suppressAutoHyphens/>
      <w:spacing w:line="100" w:lineRule="atLeast"/>
    </w:pPr>
    <w:rPr>
      <w:rFonts w:eastAsia="SimSun"/>
      <w:kern w:val="2"/>
      <w:lang w:eastAsia="ar-SA"/>
    </w:rPr>
  </w:style>
  <w:style w:type="paragraph" w:customStyle="1" w:styleId="Style11">
    <w:name w:val="Style11"/>
    <w:basedOn w:val="a"/>
    <w:rsid w:val="00A32316"/>
    <w:pPr>
      <w:widowControl w:val="0"/>
      <w:suppressAutoHyphens/>
      <w:spacing w:line="252" w:lineRule="exact"/>
      <w:ind w:firstLine="134"/>
    </w:pPr>
    <w:rPr>
      <w:rFonts w:eastAsia="SimSun"/>
      <w:kern w:val="2"/>
      <w:lang w:eastAsia="ar-SA"/>
    </w:rPr>
  </w:style>
  <w:style w:type="paragraph" w:customStyle="1" w:styleId="Style12">
    <w:name w:val="Style12"/>
    <w:basedOn w:val="a"/>
    <w:rsid w:val="00A32316"/>
    <w:pPr>
      <w:widowControl w:val="0"/>
      <w:suppressAutoHyphens/>
      <w:spacing w:line="100" w:lineRule="atLeast"/>
    </w:pPr>
    <w:rPr>
      <w:rFonts w:eastAsia="SimSun"/>
      <w:kern w:val="2"/>
      <w:lang w:eastAsia="ar-SA"/>
    </w:rPr>
  </w:style>
  <w:style w:type="paragraph" w:customStyle="1" w:styleId="Style15">
    <w:name w:val="Style15"/>
    <w:basedOn w:val="a"/>
    <w:rsid w:val="00A32316"/>
    <w:pPr>
      <w:widowControl w:val="0"/>
      <w:suppressAutoHyphens/>
      <w:spacing w:line="254" w:lineRule="exact"/>
      <w:ind w:firstLine="235"/>
    </w:pPr>
    <w:rPr>
      <w:rFonts w:eastAsia="SimSun"/>
      <w:kern w:val="2"/>
      <w:lang w:eastAsia="ar-SA"/>
    </w:rPr>
  </w:style>
  <w:style w:type="character" w:customStyle="1" w:styleId="FontStyle20">
    <w:name w:val="Font Style20"/>
    <w:rsid w:val="00A32316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A3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0B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2020-03-16T06:35:00Z</cp:lastPrinted>
  <dcterms:created xsi:type="dcterms:W3CDTF">2020-03-13T12:31:00Z</dcterms:created>
  <dcterms:modified xsi:type="dcterms:W3CDTF">2020-03-16T06:51:00Z</dcterms:modified>
</cp:coreProperties>
</file>